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0417B92B" w14:textId="5EB8400F" w:rsidR="00A91250" w:rsidRPr="00083379" w:rsidRDefault="00A868C1" w:rsidP="00A9125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Pr="00A868C1">
        <w:rPr>
          <w:rFonts w:ascii="Arial" w:hAnsi="Arial" w:cs="Arial"/>
          <w:b/>
        </w:rPr>
        <w:t>Sanace opěrné zdi silnice III/3429 v</w:t>
      </w:r>
      <w:r>
        <w:rPr>
          <w:rFonts w:ascii="Arial" w:hAnsi="Arial" w:cs="Arial"/>
          <w:b/>
        </w:rPr>
        <w:t> </w:t>
      </w:r>
      <w:r w:rsidRPr="00A868C1">
        <w:rPr>
          <w:rFonts w:ascii="Arial" w:hAnsi="Arial" w:cs="Arial"/>
          <w:b/>
        </w:rPr>
        <w:t>Cholticích</w:t>
      </w:r>
      <w:r>
        <w:rPr>
          <w:rFonts w:ascii="Arial" w:hAnsi="Arial" w:cs="Arial"/>
          <w:b/>
        </w:rPr>
        <w:t>“</w:t>
      </w: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868C1"/>
    <w:rsid w:val="00A91250"/>
    <w:rsid w:val="00C85692"/>
    <w:rsid w:val="00CB2C29"/>
    <w:rsid w:val="00D017E6"/>
    <w:rsid w:val="00D9764D"/>
    <w:rsid w:val="00EC1508"/>
    <w:rsid w:val="00EC7AA5"/>
    <w:rsid w:val="00F20CA8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2025-06-12T12:19:00Z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